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65" w:rsidRDefault="00512A6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98"/>
      </w:tblGrid>
      <w:tr w:rsidR="00512A65" w:rsidTr="003E0C15">
        <w:trPr>
          <w:trHeight w:val="2"/>
        </w:trPr>
        <w:tc>
          <w:tcPr>
            <w:tcW w:w="99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AD139C" w:rsidRDefault="00AD139C" w:rsidP="003E0C1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3E0C15"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bookmarkStart w:id="0" w:name="_GoBack"/>
            <w:bookmarkEnd w:id="0"/>
          </w:p>
        </w:tc>
      </w:tr>
      <w:tr w:rsidR="00512A65" w:rsidRPr="00AD139C" w:rsidTr="003E0C15">
        <w:trPr>
          <w:trHeight w:val="2"/>
        </w:trPr>
        <w:tc>
          <w:tcPr>
            <w:tcW w:w="99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C15" w:rsidRDefault="003E0C15" w:rsidP="003E0C1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  <w:p w:rsidR="00512A65" w:rsidRPr="003E0C15" w:rsidRDefault="003E0C15" w:rsidP="003E0C1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</w:p>
        </w:tc>
      </w:tr>
      <w:tr w:rsidR="00512A65" w:rsidRPr="00EE2FEC" w:rsidTr="003E0C15">
        <w:trPr>
          <w:trHeight w:val="2"/>
        </w:trPr>
        <w:tc>
          <w:tcPr>
            <w:tcW w:w="99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EE2FEC" w:rsidRDefault="003E0C15" w:rsidP="00EE2FE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EE2F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от </w:t>
            </w:r>
            <w:r w:rsidR="00EE2FEC" w:rsidRPr="00EE2F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</w:t>
            </w:r>
            <w:r w:rsidR="00EE2F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E2F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</w:tr>
    </w:tbl>
    <w:p w:rsidR="00300D43" w:rsidRDefault="003E0C15" w:rsidP="00300D4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E2F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ПОЛИТИКА</w:t>
      </w:r>
      <w:r w:rsidR="00847A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300D43" w:rsidRPr="003E0C15" w:rsidRDefault="003E0C15" w:rsidP="00300D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00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857D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центрах развития ребенка – детских садах.</w:t>
      </w:r>
    </w:p>
    <w:p w:rsidR="00512A65" w:rsidRPr="003E0C15" w:rsidRDefault="00512A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политика обработки персональных данных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Политика) определяет цели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Детский сад).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1.2. Локальные нормативные акты и иные документы, регламентирующие обработку персональных данных в Детском саду, разрабатываются с учетом положений Политики.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1.3. Действие Политики распространяется на персональные данные, которые Детский сад обрабатывает с использованием и без использования средств автоматизации.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1.4. В Политике используются следующие понятия:</w:t>
      </w:r>
    </w:p>
    <w:p w:rsidR="00512A65" w:rsidRPr="003E0C15" w:rsidRDefault="003E0C15" w:rsidP="003E0C15">
      <w:pPr>
        <w:numPr>
          <w:ilvl w:val="0"/>
          <w:numId w:val="1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:rsidR="00512A65" w:rsidRPr="003E0C15" w:rsidRDefault="003E0C15" w:rsidP="003E0C15">
      <w:pPr>
        <w:numPr>
          <w:ilvl w:val="0"/>
          <w:numId w:val="1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персональные данные, разрешенные субъектом персональных данных для распространения,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от 27.07.2006 № 152-ФЗ (далее – Закон);</w:t>
      </w:r>
    </w:p>
    <w:p w:rsidR="00512A65" w:rsidRPr="003E0C15" w:rsidRDefault="003E0C15" w:rsidP="003E0C15">
      <w:pPr>
        <w:numPr>
          <w:ilvl w:val="0"/>
          <w:numId w:val="1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оператор персональных данных (оператор) – Детский сад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юридическое лицо, самостоятельно или совместно с другими лицами организующее и (или) осуществляющее обработку персональных данных,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512A65" w:rsidRPr="003E0C15" w:rsidRDefault="003E0C15" w:rsidP="003E0C15">
      <w:pPr>
        <w:numPr>
          <w:ilvl w:val="0"/>
          <w:numId w:val="1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обработка персональных данных – действие (операция) или совокупность действий (операций) с персональными данными с использованием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</w:p>
    <w:p w:rsidR="00512A65" w:rsidRDefault="003E0C15" w:rsidP="003E0C15">
      <w:pPr>
        <w:numPr>
          <w:ilvl w:val="0"/>
          <w:numId w:val="1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3E0C15" w:rsidRDefault="003E0C15" w:rsidP="003E0C15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0C15" w:rsidRDefault="003E0C15" w:rsidP="003E0C15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0C15" w:rsidRPr="003E0C15" w:rsidRDefault="003E0C15" w:rsidP="003E0C15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2A65" w:rsidRPr="003E0C15" w:rsidRDefault="003E0C15" w:rsidP="003E0C15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 персональных данных – действия, направленные на раскрытие персональных данных неопределенному кругу лиц;</w:t>
      </w:r>
    </w:p>
    <w:p w:rsidR="00512A65" w:rsidRPr="003E0C15" w:rsidRDefault="003E0C15" w:rsidP="003E0C15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512A65" w:rsidRPr="003E0C15" w:rsidRDefault="003E0C15" w:rsidP="003E0C15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512A65" w:rsidRPr="003E0C15" w:rsidRDefault="003E0C15" w:rsidP="003E0C15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512A65" w:rsidRPr="003E0C15" w:rsidRDefault="003E0C15" w:rsidP="003E0C15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512A65" w:rsidRPr="003E0C15" w:rsidRDefault="003E0C15" w:rsidP="003E0C15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512A65" w:rsidRPr="003E0C15" w:rsidRDefault="003E0C15" w:rsidP="003E0C15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1.5. Детский сад как оператор персональных данных обязан: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1.5.1. 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1.5.2. 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1.5.3. Разъяснять субъектам персональных данных, их законным представителям юридические последствия отказа предоставить персональные данные.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1.5.4.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1.5.5.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 xml:space="preserve">1.5.6.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 иное не предусмотрено договором, стороной которого, выгодоприобретателем или поручителем по которому </w:t>
      </w: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является субъект персональных данных, или иным соглашением между Детским садом и субъектом персональных данных.</w:t>
      </w:r>
    </w:p>
    <w:p w:rsid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1.5.7. Принимать меры, необходимые и достаточные для обеспечения выполнения обязанностей, предусмотренных Законом и принятыми в соответствии с ним нормативными правовыми актами.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1.6. Детский сад вправе: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1.6.1. Самостоятельно определять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законодательством о персональных данных.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1.6.2. Использовать персональные данные субъектов персональных данных без их согласия в случаях, предусмотренных законодательством.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1.6.3. Предоставлять персональные данные субъектов персональных данных третьим лицам в случаях, предусмотренных законодательством.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1.6.4.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Детского сада, обязано соблюдать принципы и правила обработки персональных данных, предусмотренные Законом,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1.7. Работники,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родители воспитанников, иные субъекты персональных данных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субъекты персональных данных) обязаны: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1.7.1. В случаях, предусмотренных законодательством, предоставлять Детскому саду достоверные персональные данные.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1.7.2. При изменении персональных данных, обнаружении ошибок или неточностей в них незамедлительно сообщать об этом Детскому саду.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1.8. Субъекты персональных данных вправе: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1.8.1. 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1.8.2. Требовать от Детского сада уточнить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1.8.3. Дополнить персональные данные оценочного характера заявлением, выражающим собственную точку зрения.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1.8.4. Обжаловать действия или бездействие Детского сада в уполномоченном органе по защите прав субъектов персональных данных или в судебном порядке.</w:t>
      </w:r>
    </w:p>
    <w:p w:rsidR="003E0C15" w:rsidRDefault="003E0C15" w:rsidP="003E0C15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E0C15" w:rsidRDefault="003E0C15" w:rsidP="003E0C15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E0C15" w:rsidRDefault="003E0C15" w:rsidP="003E0C15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Правовые основания обработки персональных данных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2.1. Правовыми основаниями обработки персональных данных в Детском саду являются устав и нормативные правовые акты, для исполнения которых и в соответствии с которыми Детский сад осуществляет обработку персональных данных, в том числе:</w:t>
      </w:r>
    </w:p>
    <w:p w:rsidR="00512A65" w:rsidRPr="003E0C15" w:rsidRDefault="003E0C15" w:rsidP="003E0C15">
      <w:pPr>
        <w:numPr>
          <w:ilvl w:val="0"/>
          <w:numId w:val="2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Трудовой кодекс, иные нормативные правовые акты, содержащие нормы трудового права;</w:t>
      </w:r>
    </w:p>
    <w:p w:rsidR="00512A65" w:rsidRDefault="003E0C15" w:rsidP="003E0C15">
      <w:pPr>
        <w:numPr>
          <w:ilvl w:val="0"/>
          <w:numId w:val="2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Бюджетный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кодекс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2A65" w:rsidRDefault="003E0C15" w:rsidP="003E0C15">
      <w:pPr>
        <w:numPr>
          <w:ilvl w:val="0"/>
          <w:numId w:val="2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Налоговый кодекс;</w:t>
      </w:r>
    </w:p>
    <w:p w:rsidR="00512A65" w:rsidRDefault="003E0C15" w:rsidP="003E0C15">
      <w:pPr>
        <w:numPr>
          <w:ilvl w:val="0"/>
          <w:numId w:val="2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Гражданский кодекс;</w:t>
      </w:r>
    </w:p>
    <w:p w:rsidR="00512A65" w:rsidRDefault="003E0C15" w:rsidP="003E0C15">
      <w:pPr>
        <w:numPr>
          <w:ilvl w:val="0"/>
          <w:numId w:val="2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Семейный кодекс;</w:t>
      </w:r>
    </w:p>
    <w:p w:rsidR="00512A65" w:rsidRPr="003E0C15" w:rsidRDefault="003E0C15" w:rsidP="003E0C15">
      <w:pPr>
        <w:numPr>
          <w:ilvl w:val="0"/>
          <w:numId w:val="2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29.12.2012 № 273-ФЗ «Об образовании в Российской Федерации» и принятые в соответствии с ним нормативные правовые акты;</w:t>
      </w:r>
    </w:p>
    <w:p w:rsidR="00512A65" w:rsidRPr="003E0C15" w:rsidRDefault="003E0C15" w:rsidP="003E0C15">
      <w:pPr>
        <w:numPr>
          <w:ilvl w:val="0"/>
          <w:numId w:val="2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социальное, пенсионное и страховое законодательство Российской Федерации;</w:t>
      </w:r>
    </w:p>
    <w:p w:rsidR="00512A65" w:rsidRPr="003E0C15" w:rsidRDefault="003E0C15" w:rsidP="003E0C15">
      <w:pPr>
        <w:numPr>
          <w:ilvl w:val="0"/>
          <w:numId w:val="2"/>
        </w:numPr>
        <w:tabs>
          <w:tab w:val="clear" w:pos="720"/>
          <w:tab w:val="num" w:pos="993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в сфере безопасности, в том числе антитеррористической защищенности.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2.2. Правовыми основаниями обработки персональных данных в Детском саду также являются договоры с физическими лицами, заявления (согласия, доверенности) родителей (законных представителей) воспитанников, согласия на обработку персональных данных.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6"/>
        <w:gridCol w:w="4085"/>
        <w:gridCol w:w="1592"/>
        <w:gridCol w:w="1834"/>
      </w:tblGrid>
      <w:tr w:rsidR="00512A65" w:rsidRPr="00AD139C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Цель обработки: организация образовательной деятельности по образовательным дошкольного образования, дополнительным общеобразовательным программам</w:t>
            </w:r>
          </w:p>
        </w:tc>
      </w:tr>
      <w:tr w:rsidR="00512A65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512A65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numPr>
                <w:ilvl w:val="0"/>
                <w:numId w:val="3"/>
              </w:numPr>
              <w:tabs>
                <w:tab w:val="clear" w:pos="720"/>
              </w:tabs>
              <w:ind w:left="211" w:right="180" w:hanging="156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Default="003E0C15" w:rsidP="003E0C15">
            <w:pPr>
              <w:numPr>
                <w:ilvl w:val="0"/>
                <w:numId w:val="3"/>
              </w:numPr>
              <w:tabs>
                <w:tab w:val="clear" w:pos="720"/>
              </w:tabs>
              <w:ind w:left="211" w:right="180" w:hanging="156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Default="003E0C15" w:rsidP="003E0C15">
            <w:pPr>
              <w:numPr>
                <w:ilvl w:val="0"/>
                <w:numId w:val="3"/>
              </w:numPr>
              <w:tabs>
                <w:tab w:val="clear" w:pos="720"/>
              </w:tabs>
              <w:ind w:left="211" w:right="180" w:hanging="156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Default="003E0C15" w:rsidP="003E0C15">
            <w:pPr>
              <w:numPr>
                <w:ilvl w:val="0"/>
                <w:numId w:val="3"/>
              </w:numPr>
              <w:tabs>
                <w:tab w:val="clear" w:pos="720"/>
              </w:tabs>
              <w:ind w:left="211" w:right="180" w:hanging="156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Default="003E0C15" w:rsidP="003E0C15">
            <w:pPr>
              <w:numPr>
                <w:ilvl w:val="0"/>
                <w:numId w:val="3"/>
              </w:numPr>
              <w:tabs>
                <w:tab w:val="clear" w:pos="720"/>
              </w:tabs>
              <w:ind w:left="211" w:right="180" w:hanging="156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512A65" w:rsidRDefault="003E0C15" w:rsidP="003E0C15">
            <w:pPr>
              <w:numPr>
                <w:ilvl w:val="0"/>
                <w:numId w:val="3"/>
              </w:numPr>
              <w:tabs>
                <w:tab w:val="clear" w:pos="720"/>
              </w:tabs>
              <w:ind w:left="211" w:right="180" w:hanging="156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Pr="003E0C15" w:rsidRDefault="003E0C15" w:rsidP="003E0C15">
            <w:pPr>
              <w:numPr>
                <w:ilvl w:val="0"/>
                <w:numId w:val="3"/>
              </w:numPr>
              <w:tabs>
                <w:tab w:val="clear" w:pos="720"/>
              </w:tabs>
              <w:ind w:left="211" w:right="180" w:hanging="156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512A65" w:rsidRDefault="003E0C15" w:rsidP="003E0C15">
            <w:pPr>
              <w:numPr>
                <w:ilvl w:val="0"/>
                <w:numId w:val="3"/>
              </w:numPr>
              <w:tabs>
                <w:tab w:val="clear" w:pos="720"/>
              </w:tabs>
              <w:ind w:left="211" w:right="180" w:hanging="156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Default="003E0C15" w:rsidP="003E0C15">
            <w:pPr>
              <w:numPr>
                <w:ilvl w:val="0"/>
                <w:numId w:val="3"/>
              </w:numPr>
              <w:tabs>
                <w:tab w:val="clear" w:pos="720"/>
              </w:tabs>
              <w:ind w:left="211" w:right="180" w:hanging="156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Default="003E0C15" w:rsidP="003E0C15">
            <w:pPr>
              <w:numPr>
                <w:ilvl w:val="0"/>
                <w:numId w:val="3"/>
              </w:numPr>
              <w:tabs>
                <w:tab w:val="clear" w:pos="720"/>
              </w:tabs>
              <w:ind w:left="211" w:right="180" w:hanging="156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Pr="003E0C15" w:rsidRDefault="003E0C15" w:rsidP="003E0C15">
            <w:pPr>
              <w:numPr>
                <w:ilvl w:val="0"/>
                <w:numId w:val="3"/>
              </w:numPr>
              <w:tabs>
                <w:tab w:val="clear" w:pos="720"/>
              </w:tabs>
              <w:ind w:left="211" w:right="180" w:hanging="156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512A65" w:rsidRPr="003E0C15" w:rsidRDefault="003E0C15" w:rsidP="003E0C15">
            <w:pPr>
              <w:numPr>
                <w:ilvl w:val="0"/>
                <w:numId w:val="3"/>
              </w:numPr>
              <w:tabs>
                <w:tab w:val="clear" w:pos="720"/>
              </w:tabs>
              <w:ind w:left="211" w:right="180" w:hanging="156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сведения, образующиеся в процессе реализации образовательной программы;</w:t>
            </w:r>
          </w:p>
          <w:p w:rsidR="00512A65" w:rsidRPr="003E0C15" w:rsidRDefault="003E0C15" w:rsidP="003E0C15">
            <w:pPr>
              <w:numPr>
                <w:ilvl w:val="0"/>
                <w:numId w:val="3"/>
              </w:numPr>
              <w:tabs>
                <w:tab w:val="clear" w:pos="720"/>
              </w:tabs>
              <w:ind w:left="211" w:right="180" w:hanging="156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512A65" w:rsidRPr="00AD139C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Обучающиеся, их родители (законные представители)</w:t>
            </w:r>
          </w:p>
        </w:tc>
      </w:tr>
      <w:tr w:rsidR="00512A65" w:rsidRPr="00AD139C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512A65" w:rsidRPr="003E0C15" w:rsidRDefault="003E0C15" w:rsidP="003E0C15">
            <w:pPr>
              <w:numPr>
                <w:ilvl w:val="0"/>
                <w:numId w:val="4"/>
              </w:numPr>
              <w:tabs>
                <w:tab w:val="clear" w:pos="720"/>
                <w:tab w:val="num" w:pos="483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 (их представителей);</w:t>
            </w:r>
          </w:p>
          <w:p w:rsidR="00512A65" w:rsidRPr="003E0C15" w:rsidRDefault="003E0C15" w:rsidP="003E0C15">
            <w:pPr>
              <w:numPr>
                <w:ilvl w:val="0"/>
                <w:numId w:val="4"/>
              </w:numPr>
              <w:tabs>
                <w:tab w:val="clear" w:pos="720"/>
                <w:tab w:val="num" w:pos="483"/>
              </w:tabs>
              <w:ind w:left="341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Детского сада.</w:t>
            </w:r>
          </w:p>
        </w:tc>
      </w:tr>
      <w:tr w:rsidR="00512A65" w:rsidRPr="00AD139C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реализации образовательной программы</w:t>
            </w:r>
          </w:p>
        </w:tc>
      </w:tr>
      <w:tr w:rsidR="00512A65" w:rsidRPr="00AD139C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512A65" w:rsidRPr="00AD139C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512A65" w:rsidRPr="00AD139C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 w:rsidR="00512A65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2A65" w:rsidRPr="00AD139C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512A6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Pr="003E0C1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512A6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Pr="003E0C1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512A65" w:rsidRPr="003E0C1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512A65" w:rsidRPr="003E0C1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 положение, наличие детей, родственные связи;</w:t>
            </w:r>
          </w:p>
          <w:p w:rsidR="00512A65" w:rsidRPr="003E0C1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512A6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удержании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алиментов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Pr="003E0C1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доходе с предыдущего места работы;</w:t>
            </w:r>
          </w:p>
          <w:p w:rsidR="00512A65" w:rsidRPr="003E0C15" w:rsidRDefault="003E0C15" w:rsidP="003E0C15">
            <w:pPr>
              <w:numPr>
                <w:ilvl w:val="0"/>
                <w:numId w:val="5"/>
              </w:numPr>
              <w:tabs>
                <w:tab w:val="clear" w:pos="720"/>
              </w:tabs>
              <w:ind w:left="341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 на фото и видеозаписи, полученных с камер наблюдения</w:t>
            </w:r>
          </w:p>
        </w:tc>
      </w:tr>
      <w:tr w:rsidR="00512A65" w:rsidRPr="00AD139C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Работники, кандидаты на работу (соискатели)</w:t>
            </w:r>
          </w:p>
        </w:tc>
      </w:tr>
      <w:tr w:rsidR="00512A65" w:rsidRPr="00AD139C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512A65" w:rsidRPr="003E0C15" w:rsidRDefault="003E0C15" w:rsidP="003E0C15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512A65" w:rsidRPr="003E0C15" w:rsidRDefault="003E0C15" w:rsidP="003E0C15">
            <w:pPr>
              <w:numPr>
                <w:ilvl w:val="0"/>
                <w:numId w:val="6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Детского сада</w:t>
            </w:r>
          </w:p>
        </w:tc>
      </w:tr>
      <w:tr w:rsidR="00512A65" w:rsidRPr="00AD139C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действия трудового договора. Для кандидатов – в течение срока, необходимого для рассмотрения кандидатуры и заключения трудового договора</w:t>
            </w:r>
          </w:p>
        </w:tc>
      </w:tr>
      <w:tr w:rsidR="00512A65" w:rsidRPr="00AD139C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512A65" w:rsidRPr="00AD139C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512A65" w:rsidRPr="00AD139C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Цель обработки: реализация гражданско-правовых договоров, стороной, выгодоприобретателем или получателем которых является Детский сад</w:t>
            </w:r>
          </w:p>
        </w:tc>
      </w:tr>
      <w:tr w:rsidR="00512A65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512A65" w:rsidRPr="00AD139C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Default="003E0C15" w:rsidP="003E0C15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Pr="003E0C15" w:rsidRDefault="003E0C15" w:rsidP="003E0C15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512A65" w:rsidRDefault="003E0C15" w:rsidP="003E0C15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Default="003E0C15" w:rsidP="003E0C15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Default="003E0C15" w:rsidP="003E0C15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Default="003E0C15" w:rsidP="003E0C15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A65" w:rsidRPr="003E0C15" w:rsidRDefault="003E0C15" w:rsidP="003E0C15">
            <w:pPr>
              <w:numPr>
                <w:ilvl w:val="0"/>
                <w:numId w:val="7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512A65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</w:tr>
      <w:tr w:rsidR="00512A65" w:rsidRPr="00AD139C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512A65" w:rsidRPr="003E0C15" w:rsidRDefault="003E0C15" w:rsidP="003E0C15">
            <w:pPr>
              <w:numPr>
                <w:ilvl w:val="0"/>
                <w:numId w:val="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512A65" w:rsidRPr="003E0C15" w:rsidRDefault="003E0C15" w:rsidP="003E0C15">
            <w:pPr>
              <w:numPr>
                <w:ilvl w:val="0"/>
                <w:numId w:val="8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Детского сада</w:t>
            </w:r>
          </w:p>
        </w:tc>
      </w:tr>
      <w:tr w:rsidR="00512A65" w:rsidRPr="00AD139C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512A65" w:rsidRPr="00AD139C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512A65" w:rsidRPr="00AD139C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512A65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Цель обработки: обеспечение безопасности</w:t>
            </w:r>
          </w:p>
        </w:tc>
      </w:tr>
      <w:tr w:rsidR="00512A65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512A65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numPr>
                <w:ilvl w:val="0"/>
                <w:numId w:val="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512A65" w:rsidRDefault="003E0C15" w:rsidP="003E0C15">
            <w:pPr>
              <w:numPr>
                <w:ilvl w:val="0"/>
                <w:numId w:val="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512A65" w:rsidRPr="003E0C15" w:rsidRDefault="003E0C15" w:rsidP="003E0C15">
            <w:pPr>
              <w:numPr>
                <w:ilvl w:val="0"/>
                <w:numId w:val="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512A65" w:rsidRDefault="003E0C15" w:rsidP="003E0C15">
            <w:pPr>
              <w:numPr>
                <w:ilvl w:val="0"/>
                <w:numId w:val="9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512A65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 Детского сада</w:t>
            </w:r>
          </w:p>
        </w:tc>
      </w:tr>
      <w:tr w:rsidR="00512A65" w:rsidRPr="00AD139C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512A65" w:rsidRPr="003E0C15" w:rsidRDefault="003E0C15" w:rsidP="003E0C15">
            <w:pPr>
              <w:numPr>
                <w:ilvl w:val="0"/>
                <w:numId w:val="10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512A65" w:rsidRPr="003E0C15" w:rsidRDefault="003E0C15" w:rsidP="003E0C15">
            <w:pPr>
              <w:numPr>
                <w:ilvl w:val="0"/>
                <w:numId w:val="10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</w:t>
            </w: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информационные системы и документы Детского сада</w:t>
            </w:r>
          </w:p>
        </w:tc>
      </w:tr>
      <w:tr w:rsidR="00512A65" w:rsidRPr="00AD139C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периода нахождения посетителя на территории Детского сада</w:t>
            </w:r>
          </w:p>
        </w:tc>
      </w:tr>
      <w:tr w:rsidR="00512A65" w:rsidRPr="00AD139C">
        <w:trPr>
          <w:trHeight w:val="6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512A65" w:rsidRPr="00AD139C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A65" w:rsidRPr="003E0C15" w:rsidRDefault="003E0C15" w:rsidP="003E0C1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</w:tbl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Условия обработки персональных данных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4.1. Детский сад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 в соответствии с законодательством о персональных данных и локальными нормативными актами Детского сада.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4.2. Все персональные данные Детский сад получает от субъекта персональных данных, а в случаях, когда субъект персональных данных несовершеннолетний, – от его родителей (законных представителей).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4.3. Получение о обработку персональных данных, разрешенных субъектом персональных данных для распространения, Детский сад осуществляет с соблюдением запретов и условий, предусмотренных Законом.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4.4. Детский сад обрабатывает персональные данные:</w:t>
      </w:r>
    </w:p>
    <w:p w:rsidR="00512A65" w:rsidRDefault="003E0C15" w:rsidP="003E0C15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автоматизации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2A65" w:rsidRPr="003E0C15" w:rsidRDefault="003E0C15" w:rsidP="003E0C15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средств автоматизации в программах и информационных системах: «1С: Зарплата и кадры», «1С: Библиотека».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Хранение персональных данных: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4.5.1. Детский сад хранит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 хранения документов, предусмотренного номенклатурой дел, с учетом архивных сроков хранения.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4.5.2. Персональные данные, зафиксированные на бумажных носителях, хранятся в запираемых шкафах либо в запираемых помещениях, доступ к которым ограничен.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4.5.3. Персональные данные, обрабатываемые с использованием средств автоматизации, хранятся в таком порядке и на условиях, чтобы исключить неправомерный или случайный доступ к ним, уничтожение, изменение, блокирование, копирование, предоставление, распространение персональных данных, а также иные неправомерные действия в отношении персональных данных.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4.6. Лица, ответственные за обработку персональных данных в Детском саду, прекращают их обрабатывать в следующих случаях:</w:t>
      </w:r>
    </w:p>
    <w:p w:rsidR="00512A65" w:rsidRPr="003E0C15" w:rsidRDefault="003E0C15" w:rsidP="003E0C15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достигнуты цели обработки персональных данных;</w:t>
      </w:r>
    </w:p>
    <w:p w:rsidR="00512A65" w:rsidRPr="003E0C15" w:rsidRDefault="003E0C15" w:rsidP="003E0C15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истек срок действия согласия на обработку персональных данных;</w:t>
      </w:r>
    </w:p>
    <w:p w:rsidR="00512A65" w:rsidRPr="003E0C15" w:rsidRDefault="003E0C15" w:rsidP="003E0C15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отозвано согласие на обработку персональных данных;</w:t>
      </w:r>
    </w:p>
    <w:p w:rsidR="00512A65" w:rsidRDefault="003E0C15" w:rsidP="003E0C15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неправомерна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12A6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Передача персональных данных:</w:t>
      </w:r>
    </w:p>
    <w:p w:rsid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4.7.1. Детский сад обеспечивает конфиденциальность персональных данных.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4.7.2. Детский сад передает персональные данные третьим лицам в следующих случаях:</w:t>
      </w:r>
    </w:p>
    <w:p w:rsidR="00512A65" w:rsidRPr="003E0C15" w:rsidRDefault="003E0C15" w:rsidP="003E0C15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субъект персональных данных дал согласие на передачу своих данных;</w:t>
      </w:r>
    </w:p>
    <w:p w:rsidR="00512A65" w:rsidRPr="003E0C15" w:rsidRDefault="003E0C15" w:rsidP="003E0C15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передать данные необходимо в соответствии с требованиями законодательства в рамках установленной процедуры.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4.7.3. Детский сад не осуществляет трансграничную передачу персональных данных.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Актуализация, исправление, удаление и уничтожение персональных данных, ответы на запросы субъектов персональных данных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5.1.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Детский сад 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5.2.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5.3. Уничтожение документов (носителей), содержащих персональные данные, производится в соответствии с Порядком уничтожения и обезличивания персональных данных Детского сада в зависимости от типа носителя персональных данных, в том числе путем измельчения шредере, стирания или форматирования электронного носителя.</w:t>
      </w:r>
    </w:p>
    <w:p w:rsidR="00512A65" w:rsidRPr="003E0C15" w:rsidRDefault="003E0C15" w:rsidP="003E0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C15">
        <w:rPr>
          <w:rFonts w:hAnsi="Times New Roman" w:cs="Times New Roman"/>
          <w:color w:val="000000"/>
          <w:sz w:val="24"/>
          <w:szCs w:val="24"/>
          <w:lang w:val="ru-RU"/>
        </w:rPr>
        <w:t>5.7. По запросу субъекта персональных данных или его законного представителя Детский сад сообщает ему информацию об обработке персональных данных субъекта в сроки и в порядке, установленном Законом.</w:t>
      </w:r>
    </w:p>
    <w:sectPr w:rsidR="00512A65" w:rsidRPr="003E0C15" w:rsidSect="003E0C15">
      <w:pgSz w:w="11907" w:h="16839"/>
      <w:pgMar w:top="14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02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365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C12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E52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27A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D40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A38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718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411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E27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7F47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810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7243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11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00D43"/>
    <w:rsid w:val="003514A0"/>
    <w:rsid w:val="003E0C15"/>
    <w:rsid w:val="004F7E17"/>
    <w:rsid w:val="00512A65"/>
    <w:rsid w:val="005A05CE"/>
    <w:rsid w:val="00653AF6"/>
    <w:rsid w:val="00847A50"/>
    <w:rsid w:val="00857D4F"/>
    <w:rsid w:val="00AD139C"/>
    <w:rsid w:val="00B73A5A"/>
    <w:rsid w:val="00E438A1"/>
    <w:rsid w:val="00EE2FE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EE26"/>
  <w15:docId w15:val="{46F53A4C-8B64-4141-862D-AE5D229F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2764</Words>
  <Characters>15756</Characters>
  <Application>Microsoft Office Word</Application>
  <DocSecurity>0</DocSecurity>
  <Lines>131</Lines>
  <Paragraphs>36</Paragraphs>
  <ScaleCrop>false</ScaleCrop>
  <Company/>
  <LinksUpToDate>false</LinksUpToDate>
  <CharactersWithSpaces>18484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7</cp:revision>
  <dcterms:created xsi:type="dcterms:W3CDTF">2011-11-02T04:15:00Z</dcterms:created>
  <dcterms:modified xsi:type="dcterms:W3CDTF">2025-11-11T12:30:00Z</dcterms:modified>
</cp:coreProperties>
</file>